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7E" w:rsidRDefault="00752D7E" w:rsidP="00752D7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D7E" w:rsidRDefault="00752D7E" w:rsidP="00752D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52D7E" w:rsidRDefault="00752D7E" w:rsidP="00752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752D7E" w:rsidRDefault="00752D7E" w:rsidP="00752D7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52D7E" w:rsidRDefault="00752D7E" w:rsidP="00752D7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52D7E" w:rsidRDefault="00752D7E" w:rsidP="00752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52D7E" w:rsidRDefault="00752D7E" w:rsidP="00752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534</w:t>
      </w:r>
    </w:p>
    <w:p w:rsidR="00A245BD" w:rsidRPr="00196FAC" w:rsidRDefault="00752D7E" w:rsidP="00752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52D7E" w:rsidRDefault="00752D7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60E25">
        <w:rPr>
          <w:rFonts w:ascii="Times New Roman" w:hAnsi="Times New Roman"/>
          <w:b/>
          <w:bCs/>
          <w:sz w:val="28"/>
          <w:szCs w:val="28"/>
          <w:lang w:val="uk-UA"/>
        </w:rPr>
        <w:t>Мельничук Т.А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60E25">
        <w:rPr>
          <w:rFonts w:ascii="Times New Roman" w:hAnsi="Times New Roman"/>
          <w:sz w:val="28"/>
          <w:szCs w:val="28"/>
          <w:lang w:val="uk-UA"/>
        </w:rPr>
        <w:t>Мельничук Тетяни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60E25">
        <w:rPr>
          <w:rFonts w:ascii="Times New Roman" w:hAnsi="Times New Roman"/>
          <w:sz w:val="28"/>
          <w:szCs w:val="28"/>
          <w:lang w:val="uk-UA"/>
        </w:rPr>
        <w:t>Мельничук Тетяні Анатоліївні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60E25">
        <w:rPr>
          <w:rFonts w:ascii="Times New Roman" w:hAnsi="Times New Roman"/>
          <w:sz w:val="28"/>
          <w:szCs w:val="28"/>
          <w:lang w:val="uk-UA"/>
        </w:rPr>
        <w:t>24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21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52D7E" w:rsidRPr="000E42E0" w:rsidRDefault="00752D7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80D6F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05C02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759A7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82D16"/>
    <w:rsid w:val="00693745"/>
    <w:rsid w:val="00704954"/>
    <w:rsid w:val="00733A18"/>
    <w:rsid w:val="007357A7"/>
    <w:rsid w:val="00752D7E"/>
    <w:rsid w:val="00753D90"/>
    <w:rsid w:val="00760E25"/>
    <w:rsid w:val="00772FFA"/>
    <w:rsid w:val="007832A0"/>
    <w:rsid w:val="007C0D3D"/>
    <w:rsid w:val="007D321C"/>
    <w:rsid w:val="007F1740"/>
    <w:rsid w:val="008032A4"/>
    <w:rsid w:val="00812B7A"/>
    <w:rsid w:val="0091197B"/>
    <w:rsid w:val="00992C35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7FCE-18CF-476C-B1F6-CB2B3928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2022-02-25T07:12:00Z</cp:lastPrinted>
  <dcterms:created xsi:type="dcterms:W3CDTF">2022-02-25T07:11:00Z</dcterms:created>
  <dcterms:modified xsi:type="dcterms:W3CDTF">2022-03-23T06:49:00Z</dcterms:modified>
</cp:coreProperties>
</file>